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7B" w:rsidRDefault="00BB3E7B" w:rsidP="001D745A">
      <w:pPr>
        <w:rPr>
          <w:rFonts w:ascii="Times New Roman" w:hAnsi="Times New Roman" w:cs="Times New Roman"/>
          <w:sz w:val="28"/>
          <w:szCs w:val="28"/>
        </w:rPr>
      </w:pPr>
    </w:p>
    <w:p w:rsidR="00195C1B" w:rsidRDefault="00195C1B" w:rsidP="001D745A">
      <w:pPr>
        <w:rPr>
          <w:rFonts w:ascii="Times New Roman" w:hAnsi="Times New Roman" w:cs="Times New Roman"/>
          <w:sz w:val="28"/>
          <w:szCs w:val="28"/>
        </w:rPr>
      </w:pPr>
    </w:p>
    <w:p w:rsidR="005C426F" w:rsidRDefault="005C426F" w:rsidP="00C72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26F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195C1B" w:rsidRPr="005C426F" w:rsidRDefault="00195C1B" w:rsidP="00BB3E7B">
      <w:pPr>
        <w:rPr>
          <w:rFonts w:ascii="Times New Roman" w:hAnsi="Times New Roman" w:cs="Times New Roman"/>
          <w:sz w:val="28"/>
          <w:szCs w:val="28"/>
        </w:rPr>
      </w:pPr>
    </w:p>
    <w:p w:rsidR="00EA1B21" w:rsidRPr="00EA1B21" w:rsidRDefault="00EA1B21" w:rsidP="00EA1B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B21">
        <w:rPr>
          <w:rFonts w:ascii="Times New Roman" w:hAnsi="Times New Roman" w:cs="Times New Roman"/>
          <w:sz w:val="28"/>
          <w:szCs w:val="28"/>
        </w:rPr>
        <w:t xml:space="preserve">о реализации Закона Краснодарского края от 27 сентября 2012 года </w:t>
      </w:r>
    </w:p>
    <w:p w:rsidR="00EA1B21" w:rsidRPr="00EA1B21" w:rsidRDefault="00EA1B21" w:rsidP="00EA1B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B21">
        <w:rPr>
          <w:rFonts w:ascii="Times New Roman" w:hAnsi="Times New Roman" w:cs="Times New Roman"/>
          <w:sz w:val="28"/>
          <w:szCs w:val="28"/>
        </w:rPr>
        <w:t>№ 2584-КЗ "О наделении органов местного самоуправления муниципальных образований Краснодарского края  государственными полномочиями         Краснодарского края по предупреждению и ликвидации болезней животных, их лечению,</w:t>
      </w:r>
      <w:r w:rsidR="00E02490">
        <w:rPr>
          <w:rFonts w:ascii="Times New Roman" w:hAnsi="Times New Roman" w:cs="Times New Roman"/>
          <w:sz w:val="28"/>
          <w:szCs w:val="28"/>
        </w:rPr>
        <w:t xml:space="preserve"> </w:t>
      </w:r>
      <w:r w:rsidRPr="00EA1B21">
        <w:rPr>
          <w:rFonts w:ascii="Times New Roman" w:hAnsi="Times New Roman" w:cs="Times New Roman"/>
          <w:sz w:val="28"/>
          <w:szCs w:val="28"/>
        </w:rPr>
        <w:t xml:space="preserve">защите населения от болезней, общих для человека и животных, в  части регулирования численности безнадзорных животных на территории    муниципальных образований Краснодарского края» </w:t>
      </w:r>
    </w:p>
    <w:p w:rsidR="00BB3E7B" w:rsidRDefault="004148B7" w:rsidP="00BB3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</w:t>
      </w:r>
      <w:r w:rsidR="00A36CD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EA1B21" w:rsidRPr="00EA1B21">
        <w:rPr>
          <w:rFonts w:ascii="Times New Roman" w:hAnsi="Times New Roman" w:cs="Times New Roman"/>
          <w:sz w:val="28"/>
          <w:szCs w:val="28"/>
        </w:rPr>
        <w:t xml:space="preserve"> 201</w:t>
      </w:r>
      <w:r w:rsidR="00201218">
        <w:rPr>
          <w:rFonts w:ascii="Times New Roman" w:hAnsi="Times New Roman" w:cs="Times New Roman"/>
          <w:sz w:val="28"/>
          <w:szCs w:val="28"/>
        </w:rPr>
        <w:t>8</w:t>
      </w:r>
      <w:r w:rsidR="005E4CF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0811" w:rsidRDefault="009E0811" w:rsidP="00BB3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05E" w:rsidRPr="004148B7" w:rsidRDefault="001D4E56" w:rsidP="004148B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A1201B"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Законом  Краснодарского края от 20 декабря 2017 года № 3722-КЗ</w:t>
      </w:r>
      <w:r w:rsidR="006B5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992F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6B5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A1201B"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>«О краевом бюджете на 2018 год и на плановый период 2019 и 2020 го</w:t>
      </w:r>
      <w:r w:rsidR="006B5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дов»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партаменту</w:t>
      </w:r>
      <w:r w:rsidR="00A1201B"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ветеринарии Краснодарского края  предусмотрены финансовые средства для предоставления субвенций на осуществление </w:t>
      </w:r>
      <w:r w:rsidR="00A1201B"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государственных полн</w:t>
      </w:r>
      <w:r w:rsidR="00A1201B"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="00A1201B"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мочий  Краснодарского края по предупреждению и ликвидации болезней ж</w:t>
      </w:r>
      <w:r w:rsidR="00A1201B"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A1201B"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вотных, их лечению, отлову и содержанию безнадзорных</w:t>
      </w:r>
      <w:r w:rsidR="006B52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A1201B"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животных, защите населения от болезней, общих для человека и</w:t>
      </w:r>
      <w:proofErr w:type="gramEnd"/>
      <w:r w:rsidR="00A1201B"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="00A1201B"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животных, в части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A1201B"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</w:t>
      </w:r>
      <w:r w:rsidR="00A1201B"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</w:t>
      </w:r>
      <w:r w:rsidR="00A1201B"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гулирования численности безнадзорных животных на территории</w:t>
      </w:r>
      <w:r w:rsidR="006B52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A1201B"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муниципальных образов</w:t>
      </w:r>
      <w:r w:rsidR="00A1201B"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="00A1201B"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ний Краснодарского края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148B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(далее – Субвенции) в </w:t>
      </w:r>
      <w:r w:rsidR="006B52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A1201B"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</w:t>
      </w:r>
      <w:r w:rsidR="004148B7">
        <w:rPr>
          <w:rFonts w:ascii="Times New Roman" w:eastAsia="Times New Roman" w:hAnsi="Times New Roman" w:cs="Times New Roman"/>
          <w:color w:val="auto"/>
          <w:sz w:val="28"/>
          <w:szCs w:val="28"/>
        </w:rPr>
        <w:t>и с Законом Кра</w:t>
      </w:r>
      <w:r w:rsidR="004148B7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414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нодарского края </w:t>
      </w:r>
      <w:r w:rsidR="00A1201B" w:rsidRPr="00A1201B">
        <w:rPr>
          <w:rFonts w:ascii="Times New Roman" w:eastAsia="Times New Roman" w:hAnsi="Times New Roman" w:cs="Times New Roman"/>
          <w:sz w:val="28"/>
          <w:szCs w:val="28"/>
        </w:rPr>
        <w:t>от 27 сентября 2012 года № 2584-КЗ «О наделении органов местного</w:t>
      </w:r>
      <w:r w:rsidR="006B5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01B" w:rsidRPr="00A1201B">
        <w:rPr>
          <w:rFonts w:ascii="Times New Roman" w:eastAsia="Times New Roman" w:hAnsi="Times New Roman" w:cs="Times New Roman"/>
          <w:sz w:val="28"/>
          <w:szCs w:val="28"/>
        </w:rPr>
        <w:t>самоуправления муниципальных образов</w:t>
      </w:r>
      <w:r w:rsidR="00A1201B" w:rsidRPr="00A120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201B" w:rsidRPr="00A1201B">
        <w:rPr>
          <w:rFonts w:ascii="Times New Roman" w:eastAsia="Times New Roman" w:hAnsi="Times New Roman" w:cs="Times New Roman"/>
          <w:sz w:val="28"/>
          <w:szCs w:val="28"/>
        </w:rPr>
        <w:t>ний Краснодарского края государственными полномочиями Краснодарского края по предупреждению и ликвидации болезней животных, их лечению, отлову и содержанию безнадзо</w:t>
      </w:r>
      <w:r w:rsidR="00A1201B" w:rsidRPr="00A1201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1201B" w:rsidRPr="00A1201B">
        <w:rPr>
          <w:rFonts w:ascii="Times New Roman" w:eastAsia="Times New Roman" w:hAnsi="Times New Roman" w:cs="Times New Roman"/>
          <w:sz w:val="28"/>
          <w:szCs w:val="28"/>
        </w:rPr>
        <w:t>ных животных, защите населения от болезней, общих для человека</w:t>
      </w:r>
      <w:proofErr w:type="gramEnd"/>
      <w:r w:rsidR="00A1201B" w:rsidRPr="00A1201B">
        <w:rPr>
          <w:rFonts w:ascii="Times New Roman" w:eastAsia="Times New Roman" w:hAnsi="Times New Roman" w:cs="Times New Roman"/>
          <w:sz w:val="28"/>
          <w:szCs w:val="28"/>
        </w:rPr>
        <w:t xml:space="preserve"> и животных, в части регулирования численности безнадзорных животных на территории муниципальных образований Краснода</w:t>
      </w:r>
      <w:r w:rsidR="00A1201B" w:rsidRPr="00A1201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1201B" w:rsidRPr="00A1201B">
        <w:rPr>
          <w:rFonts w:ascii="Times New Roman" w:eastAsia="Times New Roman" w:hAnsi="Times New Roman" w:cs="Times New Roman"/>
          <w:sz w:val="28"/>
          <w:szCs w:val="28"/>
        </w:rPr>
        <w:t>ского края».</w:t>
      </w:r>
      <w:r w:rsidR="00E93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201B" w:rsidRPr="00A1201B" w:rsidRDefault="00E930CA" w:rsidP="00CA3B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Краснодарского края</w:t>
      </w:r>
      <w:r w:rsidR="002F2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05E"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20 декабря 2017 года № 3722-КЗ </w:t>
      </w:r>
      <w:r w:rsidR="000C7F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992F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0C7F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2F205E"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>«О краевом бюджете на 2018 год и на плановый период 2019 и 2020 го</w:t>
      </w:r>
      <w:r w:rsidR="001C465C">
        <w:rPr>
          <w:rFonts w:ascii="Times New Roman" w:eastAsia="Times New Roman" w:hAnsi="Times New Roman" w:cs="Times New Roman"/>
          <w:color w:val="auto"/>
          <w:sz w:val="28"/>
          <w:szCs w:val="28"/>
        </w:rPr>
        <w:t>дов»</w:t>
      </w:r>
      <w:r w:rsidR="00B657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1C46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департаменту </w:t>
      </w:r>
      <w:r w:rsidR="002F205E"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ветеринарии Краснодарског</w:t>
      </w:r>
      <w:r w:rsidR="005E4C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края </w:t>
      </w:r>
      <w:r w:rsidR="000C7F70">
        <w:rPr>
          <w:rFonts w:ascii="Times New Roman" w:eastAsia="Times New Roman" w:hAnsi="Times New Roman" w:cs="Times New Roman"/>
          <w:color w:val="auto"/>
          <w:sz w:val="28"/>
          <w:szCs w:val="28"/>
        </w:rPr>
        <w:t>на 2018 год</w:t>
      </w:r>
      <w:r w:rsidR="005E4C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предусмотрены денежные</w:t>
      </w:r>
      <w:r w:rsidR="002F205E"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средс</w:t>
      </w:r>
      <w:r w:rsidR="00B41951">
        <w:rPr>
          <w:rFonts w:ascii="Times New Roman" w:eastAsia="Times New Roman" w:hAnsi="Times New Roman" w:cs="Times New Roman"/>
          <w:color w:val="auto"/>
          <w:sz w:val="28"/>
          <w:szCs w:val="28"/>
        </w:rPr>
        <w:t>тва для предоставления субвенции</w:t>
      </w:r>
      <w:r w:rsidR="002F20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муниципальным</w:t>
      </w:r>
      <w:r w:rsidR="00A36C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</w:t>
      </w:r>
      <w:r w:rsidR="00A36CD7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A36CD7">
        <w:rPr>
          <w:rFonts w:ascii="Times New Roman" w:eastAsia="Times New Roman" w:hAnsi="Times New Roman" w:cs="Times New Roman"/>
          <w:color w:val="auto"/>
          <w:sz w:val="28"/>
          <w:szCs w:val="28"/>
        </w:rPr>
        <w:t>ниям в сумме 26 234,7</w:t>
      </w:r>
      <w:r w:rsidR="002F20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 </w:t>
      </w:r>
      <w:r w:rsidR="00A36CD7">
        <w:rPr>
          <w:rFonts w:ascii="Times New Roman" w:eastAsia="Times New Roman" w:hAnsi="Times New Roman" w:cs="Times New Roman"/>
          <w:color w:val="auto"/>
          <w:sz w:val="28"/>
          <w:szCs w:val="28"/>
        </w:rPr>
        <w:t>тыс.</w:t>
      </w:r>
      <w:r w:rsidR="001515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205E"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рублей.</w:t>
      </w:r>
    </w:p>
    <w:p w:rsidR="00C725E9" w:rsidRDefault="00F16C4A" w:rsidP="00CA3B52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 отчетный период с</w:t>
      </w:r>
      <w:r w:rsidR="006045DD"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оглашения о</w:t>
      </w:r>
      <w:r w:rsidR="00774A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предос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тавлении субвенции </w:t>
      </w:r>
      <w:r w:rsidR="00774A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045DD"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закл</w:t>
      </w:r>
      <w:r w:rsidR="006045DD"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="006045DD"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ны  с 41 муниципальным образованием</w:t>
      </w:r>
      <w:r w:rsidR="006045DD"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Краснодарс</w:t>
      </w:r>
      <w:r w:rsidR="00D626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кого края на об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щую сумму 12</w:t>
      </w:r>
      <w:r w:rsidR="00A36C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613</w:t>
      </w:r>
      <w:r w:rsidR="00A36C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,70 тыс</w:t>
      </w:r>
      <w:r w:rsidR="001515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5E4C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рубля</w:t>
      </w:r>
      <w:r w:rsidR="006045DD"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FA2E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заключения соглашений отказались три муниципал</w:t>
      </w:r>
      <w:r w:rsidR="00FA2E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</w:t>
      </w:r>
      <w:r w:rsidR="00FA2E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ных образования на общую сумму </w:t>
      </w:r>
      <w:r w:rsidR="00DC3A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603</w:t>
      </w:r>
      <w:r w:rsidR="00A36C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,60 тыс.</w:t>
      </w:r>
      <w:r w:rsidR="00DC3A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руб., в том </w:t>
      </w:r>
      <w:proofErr w:type="gramStart"/>
      <w:r w:rsidR="00DC3A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числе</w:t>
      </w:r>
      <w:proofErr w:type="gramEnd"/>
      <w:r w:rsidR="00DC3A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  <w:r w:rsidR="00704B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</w:t>
      </w:r>
      <w:r w:rsidR="00704B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704B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род Арма</w:t>
      </w:r>
      <w:r w:rsidR="002709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вир </w:t>
      </w:r>
      <w:r w:rsidR="00A36C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243,80 тыс.</w:t>
      </w:r>
      <w:r w:rsidR="001515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04B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руб., </w:t>
      </w:r>
      <w:proofErr w:type="spellStart"/>
      <w:r w:rsidR="00704B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Староминский</w:t>
      </w:r>
      <w:proofErr w:type="spellEnd"/>
      <w:r w:rsidR="00DC3A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</w:t>
      </w:r>
      <w:r w:rsidR="002709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04B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124</w:t>
      </w:r>
      <w:r w:rsidR="00A36C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704B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00</w:t>
      </w:r>
      <w:r w:rsidR="00A36C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тыс.</w:t>
      </w:r>
      <w:r w:rsidR="00992F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руб.,</w:t>
      </w:r>
      <w:r w:rsidR="00DC3A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04B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Темрюкский</w:t>
      </w:r>
      <w:r w:rsidR="00DC3A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</w:t>
      </w:r>
      <w:r w:rsidR="002709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04B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235</w:t>
      </w:r>
      <w:r w:rsidR="00A36C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,80 тыс.</w:t>
      </w:r>
      <w:r w:rsidR="002709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рублей.</w:t>
      </w:r>
    </w:p>
    <w:p w:rsidR="00E930CA" w:rsidRDefault="008744B6" w:rsidP="00CA3B52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состоянию на 01 октября </w:t>
      </w:r>
      <w:r w:rsidR="006907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2018 года доведены </w:t>
      </w:r>
      <w:r w:rsidR="00955E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предельные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лимиты  бюджетных обязательств</w:t>
      </w:r>
      <w:r w:rsidR="00802A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заключенным соглашениям</w:t>
      </w:r>
      <w:r w:rsidR="00F052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</w:t>
      </w:r>
      <w:r w:rsidR="006907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052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сумме 8 062,60 тыс. рублей</w:t>
      </w:r>
      <w:r w:rsidR="00704B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8744B6" w:rsidRDefault="00563841" w:rsidP="00CA3B52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8744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соответствии с п.2.2.7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заключенных соглашений между департаме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том ветеринарии Краснодарского края</w:t>
      </w:r>
      <w:r w:rsidR="00C352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администрацией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муниципальных образ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ваний, муниципал</w:t>
      </w:r>
      <w:r w:rsidR="00BB3E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ьными образованиями представлен отчет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 неп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средственном осуществлении государственных полномочий и о расходов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нии субвенций на </w:t>
      </w:r>
      <w:r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осуществление 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государственных полномочий  Краснодарского края по пред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преждению и ликвидации болезней животных, их лечению, отлову и содерж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нию безнадзорных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животных, защите населения от болезней, общих для чел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века и животных, в части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регулирования</w:t>
      </w:r>
      <w:proofErr w:type="gramEnd"/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численн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сти безнадзорных животных на территории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муниципальных образований Краснодарского края</w:t>
      </w:r>
      <w:r w:rsidR="00C352A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701A58" w:rsidRDefault="0064102B" w:rsidP="00CA3B52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представленных отчетов, </w:t>
      </w:r>
      <w:r w:rsidR="00701A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 отчетную дату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муниципальными образова</w:t>
      </w:r>
      <w:r w:rsidR="00701A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заключено муниципальных контрактов на сумму</w:t>
      </w:r>
      <w:r w:rsidR="007F14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B20AC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3 576,56</w:t>
      </w:r>
      <w:r w:rsidR="00BB3E1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тыс. руб.</w:t>
      </w:r>
      <w:r w:rsidR="00701A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том числе:</w:t>
      </w:r>
    </w:p>
    <w:p w:rsidR="00701A58" w:rsidRDefault="002A4938" w:rsidP="00701A58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город-ку</w:t>
      </w:r>
      <w:r w:rsidR="005E5C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рорт Геленджик 189,40 тыс. руб.;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01A58" w:rsidRDefault="002A4938" w:rsidP="00701A58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город Кр</w:t>
      </w:r>
      <w:r w:rsidR="005E5C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аснодар 2 642,40 тыс. руб.;</w:t>
      </w:r>
    </w:p>
    <w:p w:rsidR="00701A58" w:rsidRDefault="002A4938" w:rsidP="00701A58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горо</w:t>
      </w:r>
      <w:r w:rsidR="005E5C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 Новороссийск 172,12 тыс. руб.;</w:t>
      </w:r>
    </w:p>
    <w:p w:rsidR="00701A58" w:rsidRDefault="00701A58" w:rsidP="00701A58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</w:t>
      </w:r>
      <w:r w:rsidR="00DC2C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айоны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701A58" w:rsidRDefault="002A4938" w:rsidP="00701A58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Апшерон</w:t>
      </w:r>
      <w:r w:rsidR="00DC2C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ский </w:t>
      </w:r>
      <w:r w:rsidR="005E5C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44,40 тыс. руб.;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01A58" w:rsidRDefault="002A4938" w:rsidP="00701A58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Динской</w:t>
      </w:r>
      <w:r w:rsidR="005E5C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332,64 тыс. руб.;</w:t>
      </w:r>
    </w:p>
    <w:p w:rsidR="0064102B" w:rsidRDefault="00DC2C91" w:rsidP="00701A5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</w:t>
      </w:r>
      <w:r w:rsidR="005E5C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орско-Ахтарский 195,60 тыс. рублей.</w:t>
      </w:r>
      <w:r w:rsidR="002A49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8F378C" w:rsidRDefault="00BC5FBE" w:rsidP="00CA3B52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Кассовый расход за 9 месяцев</w:t>
      </w:r>
      <w:r w:rsidR="00802A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2018 года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составил 125,94 тыс. руб., кот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рые произвели два</w:t>
      </w:r>
      <w:r w:rsidR="00AB52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ных образования, это </w:t>
      </w:r>
      <w:r w:rsidR="00AB52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город Новорос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сийск на 81,54</w:t>
      </w:r>
      <w:r w:rsidR="00AB52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тыс.</w:t>
      </w:r>
      <w:r w:rsidR="001515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руб. и </w:t>
      </w:r>
      <w:r w:rsidR="00AB52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Апшеронский район на 44,40 тыс.</w:t>
      </w:r>
      <w:r w:rsidR="001515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B52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руб. </w:t>
      </w:r>
      <w:r w:rsidR="00C77A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показателем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</w:t>
      </w:r>
      <w:r w:rsidR="00C77A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зул</w:t>
      </w:r>
      <w:r w:rsidR="00C77A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</w:t>
      </w:r>
      <w:r w:rsidR="00C77A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тативности 161 единица, в том числе по муниципальному образованию </w:t>
      </w:r>
      <w:r w:rsidR="00E51E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город  Новороссийск количество </w:t>
      </w:r>
      <w:r w:rsidR="00C77A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отловленных и содержавшихся безнадзорных живо</w:t>
      </w:r>
      <w:r w:rsidR="00C77A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="00C77A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ных 124 единицы (из них,</w:t>
      </w:r>
      <w:r w:rsidR="004313D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количество</w:t>
      </w:r>
      <w:r w:rsidR="00C77A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факти</w:t>
      </w:r>
      <w:r w:rsidR="00E51E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чески содержавшихся 124 единицы</w:t>
      </w:r>
      <w:r w:rsidR="00C77A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="00E51E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муниципальному</w:t>
      </w:r>
      <w:proofErr w:type="gramEnd"/>
      <w:r w:rsidR="00E51E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образованию </w:t>
      </w:r>
      <w:proofErr w:type="gramStart"/>
      <w:r w:rsidR="00E51E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Апшеронский</w:t>
      </w:r>
      <w:proofErr w:type="gramEnd"/>
      <w:r w:rsidR="00E51E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 </w:t>
      </w:r>
      <w:r w:rsidR="00E51E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количество отловленных и содержавшихся безнадзор</w:t>
      </w:r>
      <w:r w:rsidR="00E51E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ных животных 37</w:t>
      </w:r>
      <w:r w:rsidR="00E51E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единицы (из них,</w:t>
      </w:r>
      <w:r w:rsidR="004313D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количество</w:t>
      </w:r>
      <w:r w:rsidR="00E51E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факти</w:t>
      </w:r>
      <w:r w:rsidR="00E51E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чески содержавшихся </w:t>
      </w:r>
      <w:r w:rsidR="00E51E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един</w:t>
      </w:r>
      <w:r w:rsidR="00E51E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E51E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 не указанно).</w:t>
      </w:r>
    </w:p>
    <w:p w:rsidR="00C77ACA" w:rsidRDefault="00C77ACA" w:rsidP="00C77AC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04BA5" w:rsidRPr="001D745A" w:rsidRDefault="00704BA5" w:rsidP="00E479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4A42FB" w:rsidRDefault="001D745A" w:rsidP="001D745A">
      <w:pPr>
        <w:pStyle w:val="1"/>
        <w:shd w:val="clear" w:color="auto" w:fill="auto"/>
        <w:tabs>
          <w:tab w:val="right" w:pos="9356"/>
        </w:tabs>
        <w:spacing w:after="0"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4A42FB">
        <w:rPr>
          <w:sz w:val="28"/>
          <w:szCs w:val="28"/>
        </w:rPr>
        <w:t xml:space="preserve">                                                  </w:t>
      </w:r>
      <w:r w:rsidR="005D6B3B">
        <w:rPr>
          <w:sz w:val="28"/>
          <w:szCs w:val="28"/>
        </w:rPr>
        <w:t xml:space="preserve"> </w:t>
      </w:r>
      <w:r w:rsidR="004A42FB">
        <w:rPr>
          <w:sz w:val="28"/>
          <w:szCs w:val="28"/>
        </w:rPr>
        <w:t xml:space="preserve">                    </w:t>
      </w:r>
      <w:r w:rsidR="00DC5847">
        <w:rPr>
          <w:sz w:val="28"/>
          <w:szCs w:val="28"/>
        </w:rPr>
        <w:t xml:space="preserve">  </w:t>
      </w:r>
      <w:r w:rsidR="004A42FB">
        <w:rPr>
          <w:sz w:val="28"/>
          <w:szCs w:val="28"/>
        </w:rPr>
        <w:t xml:space="preserve">   </w:t>
      </w:r>
      <w:r w:rsidR="002C011B">
        <w:rPr>
          <w:sz w:val="28"/>
          <w:szCs w:val="28"/>
        </w:rPr>
        <w:t xml:space="preserve"> </w:t>
      </w:r>
      <w:r w:rsidR="004A42FB">
        <w:rPr>
          <w:sz w:val="28"/>
          <w:szCs w:val="28"/>
        </w:rPr>
        <w:t xml:space="preserve"> </w:t>
      </w:r>
      <w:r w:rsidR="00F05116">
        <w:rPr>
          <w:sz w:val="28"/>
          <w:szCs w:val="28"/>
        </w:rPr>
        <w:t xml:space="preserve">  </w:t>
      </w:r>
      <w:r w:rsidR="004A42FB">
        <w:rPr>
          <w:sz w:val="28"/>
          <w:szCs w:val="28"/>
        </w:rPr>
        <w:t xml:space="preserve">   Р.А. Крив</w:t>
      </w:r>
      <w:r w:rsidR="004A42FB">
        <w:rPr>
          <w:sz w:val="28"/>
          <w:szCs w:val="28"/>
        </w:rPr>
        <w:t>о</w:t>
      </w:r>
      <w:r w:rsidR="004A42FB">
        <w:rPr>
          <w:sz w:val="28"/>
          <w:szCs w:val="28"/>
        </w:rPr>
        <w:t>нос</w:t>
      </w:r>
    </w:p>
    <w:p w:rsidR="004A42FB" w:rsidRDefault="004A42FB" w:rsidP="001D745A">
      <w:pPr>
        <w:pStyle w:val="1"/>
        <w:shd w:val="clear" w:color="auto" w:fill="auto"/>
        <w:tabs>
          <w:tab w:val="right" w:pos="9356"/>
        </w:tabs>
        <w:spacing w:after="0"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42FB" w:rsidRDefault="004A42FB" w:rsidP="001D745A">
      <w:pPr>
        <w:pStyle w:val="1"/>
        <w:shd w:val="clear" w:color="auto" w:fill="auto"/>
        <w:tabs>
          <w:tab w:val="right" w:pos="9356"/>
        </w:tabs>
        <w:spacing w:after="0" w:line="250" w:lineRule="exact"/>
        <w:jc w:val="both"/>
        <w:rPr>
          <w:sz w:val="28"/>
          <w:szCs w:val="28"/>
        </w:rPr>
      </w:pPr>
    </w:p>
    <w:p w:rsidR="005C426F" w:rsidRPr="005C426F" w:rsidRDefault="004A42FB" w:rsidP="001D745A">
      <w:pPr>
        <w:pStyle w:val="1"/>
        <w:shd w:val="clear" w:color="auto" w:fill="auto"/>
        <w:tabs>
          <w:tab w:val="right" w:pos="9356"/>
        </w:tabs>
        <w:spacing w:after="0"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  <w:r w:rsidR="005C426F">
        <w:rPr>
          <w:sz w:val="28"/>
          <w:szCs w:val="28"/>
        </w:rPr>
        <w:tab/>
      </w:r>
      <w:r w:rsidR="00DC5847">
        <w:rPr>
          <w:sz w:val="28"/>
          <w:szCs w:val="28"/>
        </w:rPr>
        <w:t xml:space="preserve">                           </w:t>
      </w:r>
      <w:r w:rsidR="00502FBE">
        <w:rPr>
          <w:sz w:val="28"/>
          <w:szCs w:val="28"/>
        </w:rPr>
        <w:t xml:space="preserve"> </w:t>
      </w:r>
      <w:r w:rsidR="00DC584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Д.В. </w:t>
      </w:r>
      <w:proofErr w:type="spellStart"/>
      <w:r>
        <w:rPr>
          <w:sz w:val="28"/>
          <w:szCs w:val="28"/>
        </w:rPr>
        <w:t>Нито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кин</w:t>
      </w:r>
      <w:proofErr w:type="spellEnd"/>
    </w:p>
    <w:p w:rsidR="005C426F" w:rsidRDefault="005C426F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4A42FB" w:rsidRDefault="004A42FB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F43D7B" w:rsidRDefault="005C426F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 w:rsidRPr="005C426F">
        <w:rPr>
          <w:sz w:val="28"/>
          <w:szCs w:val="28"/>
        </w:rPr>
        <w:t>Начальник отдела финансирования,</w:t>
      </w:r>
      <w:r w:rsidRPr="005C426F">
        <w:rPr>
          <w:sz w:val="28"/>
          <w:szCs w:val="28"/>
        </w:rPr>
        <w:br/>
        <w:t>бухгалтерского учета,</w:t>
      </w:r>
      <w:r w:rsidR="00F43D7B">
        <w:rPr>
          <w:sz w:val="28"/>
          <w:szCs w:val="28"/>
        </w:rPr>
        <w:t xml:space="preserve"> отчетности</w:t>
      </w:r>
    </w:p>
    <w:p w:rsidR="005C426F" w:rsidRDefault="00F43D7B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и контроля</w:t>
      </w:r>
      <w:r w:rsidR="00417B4D">
        <w:rPr>
          <w:sz w:val="28"/>
          <w:szCs w:val="28"/>
        </w:rPr>
        <w:tab/>
      </w:r>
      <w:r w:rsidR="00DC5847">
        <w:rPr>
          <w:sz w:val="28"/>
          <w:szCs w:val="28"/>
        </w:rPr>
        <w:t xml:space="preserve">                                                                                           </w:t>
      </w:r>
      <w:r w:rsidR="00417B4D">
        <w:rPr>
          <w:sz w:val="28"/>
          <w:szCs w:val="28"/>
        </w:rPr>
        <w:t>Н.В. Егор</w:t>
      </w:r>
      <w:r w:rsidR="00417B4D">
        <w:rPr>
          <w:sz w:val="28"/>
          <w:szCs w:val="28"/>
        </w:rPr>
        <w:t>о</w:t>
      </w:r>
      <w:r w:rsidR="00417B4D">
        <w:rPr>
          <w:sz w:val="28"/>
          <w:szCs w:val="28"/>
        </w:rPr>
        <w:t>ва</w:t>
      </w:r>
    </w:p>
    <w:p w:rsidR="004106C6" w:rsidRDefault="004106C6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4A42FB" w:rsidRDefault="004A42FB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5E1DCE" w:rsidRDefault="008F378C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FD596F">
        <w:rPr>
          <w:sz w:val="28"/>
          <w:szCs w:val="28"/>
        </w:rPr>
        <w:t>ачальник</w:t>
      </w:r>
      <w:r w:rsidR="004106C6">
        <w:rPr>
          <w:sz w:val="28"/>
          <w:szCs w:val="28"/>
        </w:rPr>
        <w:t xml:space="preserve"> </w:t>
      </w:r>
      <w:r w:rsidR="005E1DCE">
        <w:rPr>
          <w:sz w:val="28"/>
          <w:szCs w:val="28"/>
        </w:rPr>
        <w:t xml:space="preserve">отдела оперативного </w:t>
      </w:r>
    </w:p>
    <w:p w:rsidR="005E1DCE" w:rsidRDefault="005E1DCE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реагирования при возникновении </w:t>
      </w:r>
      <w:proofErr w:type="gramStart"/>
      <w:r>
        <w:rPr>
          <w:sz w:val="28"/>
          <w:szCs w:val="28"/>
        </w:rPr>
        <w:t>заразных</w:t>
      </w:r>
      <w:proofErr w:type="gramEnd"/>
    </w:p>
    <w:p w:rsidR="00E11554" w:rsidRDefault="005E1DCE" w:rsidP="00E11554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иных болезней животных                                            </w:t>
      </w:r>
      <w:r w:rsidR="00DC58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FD596F">
        <w:rPr>
          <w:sz w:val="28"/>
          <w:szCs w:val="28"/>
        </w:rPr>
        <w:t xml:space="preserve">          </w:t>
      </w:r>
      <w:r w:rsidR="008F378C">
        <w:rPr>
          <w:sz w:val="28"/>
          <w:szCs w:val="28"/>
        </w:rPr>
        <w:t>Д.В. Колом</w:t>
      </w:r>
      <w:r w:rsidR="008F378C">
        <w:rPr>
          <w:sz w:val="28"/>
          <w:szCs w:val="28"/>
        </w:rPr>
        <w:t>и</w:t>
      </w:r>
      <w:r w:rsidR="008F378C">
        <w:rPr>
          <w:sz w:val="28"/>
          <w:szCs w:val="28"/>
        </w:rPr>
        <w:t>ец</w:t>
      </w:r>
    </w:p>
    <w:p w:rsidR="00E47944" w:rsidRDefault="00E47944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944" w:rsidRDefault="00E47944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6DB" w:rsidRDefault="000066DB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554" w:rsidRDefault="00E11554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944" w:rsidRPr="00E11554" w:rsidRDefault="00E47944" w:rsidP="005C426F">
      <w:pPr>
        <w:jc w:val="both"/>
        <w:rPr>
          <w:rFonts w:ascii="Times New Roman" w:hAnsi="Times New Roman" w:cs="Times New Roman"/>
          <w:sz w:val="22"/>
          <w:szCs w:val="22"/>
        </w:rPr>
      </w:pPr>
      <w:r w:rsidRPr="00E11554">
        <w:rPr>
          <w:rFonts w:ascii="Times New Roman" w:hAnsi="Times New Roman" w:cs="Times New Roman"/>
          <w:sz w:val="22"/>
          <w:szCs w:val="22"/>
        </w:rPr>
        <w:t>Исполнитель: И.И. Белецкая</w:t>
      </w:r>
    </w:p>
    <w:p w:rsidR="00E47944" w:rsidRPr="00E11554" w:rsidRDefault="00E47944" w:rsidP="005C426F">
      <w:pPr>
        <w:jc w:val="both"/>
        <w:rPr>
          <w:rFonts w:ascii="Times New Roman" w:hAnsi="Times New Roman" w:cs="Times New Roman"/>
          <w:sz w:val="22"/>
          <w:szCs w:val="22"/>
        </w:rPr>
      </w:pPr>
      <w:r w:rsidRPr="00E11554">
        <w:rPr>
          <w:rFonts w:ascii="Times New Roman" w:hAnsi="Times New Roman" w:cs="Times New Roman"/>
          <w:sz w:val="22"/>
          <w:szCs w:val="22"/>
        </w:rPr>
        <w:t>тел. 267-17-50</w:t>
      </w:r>
    </w:p>
    <w:sectPr w:rsidR="00E47944" w:rsidRPr="00E11554" w:rsidSect="000066DB">
      <w:pgSz w:w="11906" w:h="16838"/>
      <w:pgMar w:top="1276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6F"/>
    <w:rsid w:val="000066DB"/>
    <w:rsid w:val="000731D3"/>
    <w:rsid w:val="000A5515"/>
    <w:rsid w:val="000C7F70"/>
    <w:rsid w:val="00103407"/>
    <w:rsid w:val="00122687"/>
    <w:rsid w:val="00123DAE"/>
    <w:rsid w:val="00144CBC"/>
    <w:rsid w:val="001515D1"/>
    <w:rsid w:val="00157867"/>
    <w:rsid w:val="00160FBE"/>
    <w:rsid w:val="00161C22"/>
    <w:rsid w:val="00195C1B"/>
    <w:rsid w:val="001C465C"/>
    <w:rsid w:val="001D1A5F"/>
    <w:rsid w:val="001D4E56"/>
    <w:rsid w:val="001D745A"/>
    <w:rsid w:val="001F17E3"/>
    <w:rsid w:val="00201218"/>
    <w:rsid w:val="0027097C"/>
    <w:rsid w:val="00282B79"/>
    <w:rsid w:val="002A33A9"/>
    <w:rsid w:val="002A4938"/>
    <w:rsid w:val="002C011B"/>
    <w:rsid w:val="002C26E8"/>
    <w:rsid w:val="002D695A"/>
    <w:rsid w:val="002F04EC"/>
    <w:rsid w:val="002F205E"/>
    <w:rsid w:val="00340503"/>
    <w:rsid w:val="003C43AA"/>
    <w:rsid w:val="003D5A16"/>
    <w:rsid w:val="003F0C35"/>
    <w:rsid w:val="003F0F4C"/>
    <w:rsid w:val="004106C6"/>
    <w:rsid w:val="004148B7"/>
    <w:rsid w:val="004175F3"/>
    <w:rsid w:val="00417B4D"/>
    <w:rsid w:val="004237FB"/>
    <w:rsid w:val="004313D4"/>
    <w:rsid w:val="004422A1"/>
    <w:rsid w:val="00467328"/>
    <w:rsid w:val="00470586"/>
    <w:rsid w:val="004A42FB"/>
    <w:rsid w:val="00502FBE"/>
    <w:rsid w:val="0050363F"/>
    <w:rsid w:val="00530426"/>
    <w:rsid w:val="00543E84"/>
    <w:rsid w:val="00563841"/>
    <w:rsid w:val="005C426F"/>
    <w:rsid w:val="005D2A9B"/>
    <w:rsid w:val="005D6B3B"/>
    <w:rsid w:val="005E1DCE"/>
    <w:rsid w:val="005E4CF3"/>
    <w:rsid w:val="005E5CEA"/>
    <w:rsid w:val="005E62F7"/>
    <w:rsid w:val="006016CE"/>
    <w:rsid w:val="006045DD"/>
    <w:rsid w:val="00614EA9"/>
    <w:rsid w:val="00624FE2"/>
    <w:rsid w:val="00627AC4"/>
    <w:rsid w:val="0064102B"/>
    <w:rsid w:val="0067798D"/>
    <w:rsid w:val="006907D7"/>
    <w:rsid w:val="006A3203"/>
    <w:rsid w:val="006A6D2D"/>
    <w:rsid w:val="006B52D4"/>
    <w:rsid w:val="006C5B0A"/>
    <w:rsid w:val="006E5FAB"/>
    <w:rsid w:val="006F3887"/>
    <w:rsid w:val="00701A58"/>
    <w:rsid w:val="00704BA5"/>
    <w:rsid w:val="00741A25"/>
    <w:rsid w:val="00774A8E"/>
    <w:rsid w:val="007B65CA"/>
    <w:rsid w:val="007F14AB"/>
    <w:rsid w:val="008011C2"/>
    <w:rsid w:val="00802A5F"/>
    <w:rsid w:val="00813921"/>
    <w:rsid w:val="008744B6"/>
    <w:rsid w:val="008F378C"/>
    <w:rsid w:val="008F7276"/>
    <w:rsid w:val="00955E71"/>
    <w:rsid w:val="00966ECA"/>
    <w:rsid w:val="00992F7A"/>
    <w:rsid w:val="009C6C0F"/>
    <w:rsid w:val="009E0811"/>
    <w:rsid w:val="009F57AA"/>
    <w:rsid w:val="00A00A4C"/>
    <w:rsid w:val="00A1201B"/>
    <w:rsid w:val="00A36CD7"/>
    <w:rsid w:val="00A55EE7"/>
    <w:rsid w:val="00A5719A"/>
    <w:rsid w:val="00A61CA9"/>
    <w:rsid w:val="00A748B1"/>
    <w:rsid w:val="00A867C5"/>
    <w:rsid w:val="00AA0320"/>
    <w:rsid w:val="00AB46EE"/>
    <w:rsid w:val="00AB526E"/>
    <w:rsid w:val="00B20AC3"/>
    <w:rsid w:val="00B41951"/>
    <w:rsid w:val="00B44007"/>
    <w:rsid w:val="00B5039E"/>
    <w:rsid w:val="00B5118B"/>
    <w:rsid w:val="00B6574F"/>
    <w:rsid w:val="00B73D85"/>
    <w:rsid w:val="00BA37F4"/>
    <w:rsid w:val="00BA6C82"/>
    <w:rsid w:val="00BB3E11"/>
    <w:rsid w:val="00BB3E7B"/>
    <w:rsid w:val="00BC5FBE"/>
    <w:rsid w:val="00C00D1F"/>
    <w:rsid w:val="00C352AA"/>
    <w:rsid w:val="00C61DF5"/>
    <w:rsid w:val="00C725E9"/>
    <w:rsid w:val="00C77ACA"/>
    <w:rsid w:val="00CA3B52"/>
    <w:rsid w:val="00CF471B"/>
    <w:rsid w:val="00D07C6B"/>
    <w:rsid w:val="00D626E4"/>
    <w:rsid w:val="00D772F5"/>
    <w:rsid w:val="00DC2C91"/>
    <w:rsid w:val="00DC3ACB"/>
    <w:rsid w:val="00DC5847"/>
    <w:rsid w:val="00E02490"/>
    <w:rsid w:val="00E11554"/>
    <w:rsid w:val="00E32A9B"/>
    <w:rsid w:val="00E34CD4"/>
    <w:rsid w:val="00E435DA"/>
    <w:rsid w:val="00E47944"/>
    <w:rsid w:val="00E5102C"/>
    <w:rsid w:val="00E51E06"/>
    <w:rsid w:val="00E71409"/>
    <w:rsid w:val="00E930CA"/>
    <w:rsid w:val="00EA1B21"/>
    <w:rsid w:val="00EB64FA"/>
    <w:rsid w:val="00F05116"/>
    <w:rsid w:val="00F0527F"/>
    <w:rsid w:val="00F16C4A"/>
    <w:rsid w:val="00F43D7B"/>
    <w:rsid w:val="00F44CAD"/>
    <w:rsid w:val="00F64D7F"/>
    <w:rsid w:val="00F80CA3"/>
    <w:rsid w:val="00F8105A"/>
    <w:rsid w:val="00F83311"/>
    <w:rsid w:val="00FA2E2A"/>
    <w:rsid w:val="00FA4475"/>
    <w:rsid w:val="00FB0B89"/>
    <w:rsid w:val="00FB24FC"/>
    <w:rsid w:val="00FB33AB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2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426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C426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4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7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2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426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C426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4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7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8690-A128-4BBD-93A7-783E0722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Белецкая</dc:creator>
  <cp:lastModifiedBy>Белецкая</cp:lastModifiedBy>
  <cp:revision>129</cp:revision>
  <cp:lastPrinted>2018-10-16T09:22:00Z</cp:lastPrinted>
  <dcterms:created xsi:type="dcterms:W3CDTF">2016-07-19T07:14:00Z</dcterms:created>
  <dcterms:modified xsi:type="dcterms:W3CDTF">2018-10-16T09:23:00Z</dcterms:modified>
</cp:coreProperties>
</file>